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FD5379">
        <w:rPr>
          <w:b/>
          <w:i/>
          <w:sz w:val="24"/>
          <w:szCs w:val="24"/>
        </w:rPr>
        <w:t xml:space="preserve">СПРАВКА О КАНДИДАТАХ В СОВЕТ ДИРЕКТОРОВ </w:t>
      </w:r>
      <w:r w:rsidR="0083772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</w:p>
    <w:p w:rsidR="00FD5379" w:rsidRDefault="00176745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176745">
        <w:rPr>
          <w:b/>
          <w:bCs/>
          <w:sz w:val="24"/>
          <w:szCs w:val="24"/>
        </w:rPr>
        <w:t>Бесов Андрей Владимирович</w:t>
      </w:r>
      <w:r w:rsidR="00FD5379" w:rsidRPr="00FD5379">
        <w:rPr>
          <w:sz w:val="24"/>
          <w:szCs w:val="24"/>
        </w:rPr>
        <w:t xml:space="preserve"> родился в 196</w:t>
      </w:r>
      <w:r>
        <w:rPr>
          <w:sz w:val="24"/>
          <w:szCs w:val="24"/>
        </w:rPr>
        <w:t>7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88</w:t>
      </w:r>
      <w:r w:rsidR="00FD5379" w:rsidRPr="00FD5379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>Оренбургское высшее военное авиационное Краснознаменное училище летчиков имени И.С. Полбина</w:t>
      </w:r>
      <w:r w:rsidR="00FD5379" w:rsidRPr="00FD5379">
        <w:rPr>
          <w:sz w:val="24"/>
          <w:szCs w:val="24"/>
        </w:rPr>
        <w:t xml:space="preserve">. </w:t>
      </w:r>
      <w:r w:rsidR="00DB4C86">
        <w:rPr>
          <w:sz w:val="24"/>
          <w:szCs w:val="24"/>
        </w:rPr>
        <w:t xml:space="preserve">В </w:t>
      </w:r>
      <w:r>
        <w:rPr>
          <w:sz w:val="24"/>
          <w:szCs w:val="24"/>
        </w:rPr>
        <w:t>1999</w:t>
      </w:r>
      <w:r w:rsidR="00DB4C86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>Казанский финансово-экономический институт</w:t>
      </w:r>
      <w:r w:rsidR="00DB4C86">
        <w:rPr>
          <w:sz w:val="24"/>
          <w:szCs w:val="24"/>
        </w:rPr>
        <w:t>.</w:t>
      </w:r>
      <w:r w:rsidR="00DB4C86" w:rsidRPr="00DB4C86">
        <w:rPr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С 201</w:t>
      </w:r>
      <w:r>
        <w:rPr>
          <w:sz w:val="24"/>
          <w:szCs w:val="24"/>
        </w:rPr>
        <w:t>0</w:t>
      </w:r>
      <w:r w:rsidR="00FD5379" w:rsidRPr="00FD5379">
        <w:rPr>
          <w:sz w:val="24"/>
          <w:szCs w:val="24"/>
        </w:rPr>
        <w:t xml:space="preserve"> по настоящее время - </w:t>
      </w:r>
      <w:r w:rsidRPr="00176745">
        <w:rPr>
          <w:sz w:val="24"/>
          <w:szCs w:val="24"/>
        </w:rPr>
        <w:t>начальник Управления безопасности ООО «УК «Татнефть-Нефтехим»</w:t>
      </w:r>
      <w:r w:rsidR="00FD5379" w:rsidRPr="00FD5379">
        <w:rPr>
          <w:sz w:val="24"/>
          <w:szCs w:val="24"/>
        </w:rPr>
        <w:t>.</w:t>
      </w:r>
    </w:p>
    <w:p w:rsidR="00FD5379" w:rsidRPr="00FD5379" w:rsidRDefault="0083772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37722">
        <w:rPr>
          <w:b/>
          <w:bCs/>
          <w:sz w:val="24"/>
          <w:szCs w:val="24"/>
        </w:rPr>
        <w:t>Гиздатуллин Ильдар Котдусович</w:t>
      </w:r>
      <w:r w:rsidR="00FD5379" w:rsidRPr="00FD5379">
        <w:rPr>
          <w:b/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родился в 19</w:t>
      </w:r>
      <w:r>
        <w:rPr>
          <w:sz w:val="24"/>
          <w:szCs w:val="24"/>
        </w:rPr>
        <w:t>62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85</w:t>
      </w:r>
      <w:r w:rsidR="00FD5379" w:rsidRPr="00FD5379">
        <w:rPr>
          <w:sz w:val="24"/>
          <w:szCs w:val="24"/>
        </w:rPr>
        <w:t xml:space="preserve"> году окончил </w:t>
      </w:r>
      <w:r w:rsidRPr="00837722">
        <w:rPr>
          <w:bCs/>
          <w:sz w:val="24"/>
          <w:szCs w:val="24"/>
        </w:rPr>
        <w:t>Казанский химико-технологический институт им. С.М. Кирова</w:t>
      </w:r>
      <w:r w:rsidR="00FD5379" w:rsidRPr="00FD5379">
        <w:rPr>
          <w:sz w:val="24"/>
          <w:szCs w:val="24"/>
        </w:rPr>
        <w:t xml:space="preserve">. С </w:t>
      </w:r>
      <w:r w:rsidR="001371F2" w:rsidRPr="001371F2">
        <w:rPr>
          <w:sz w:val="24"/>
          <w:szCs w:val="24"/>
        </w:rPr>
        <w:t xml:space="preserve">2011 </w:t>
      </w:r>
      <w:r w:rsidR="001371F2">
        <w:rPr>
          <w:sz w:val="24"/>
          <w:szCs w:val="24"/>
        </w:rPr>
        <w:t>по</w:t>
      </w:r>
      <w:r w:rsidR="001371F2" w:rsidRPr="001371F2">
        <w:rPr>
          <w:sz w:val="24"/>
          <w:szCs w:val="24"/>
        </w:rPr>
        <w:t xml:space="preserve"> 2012 г</w:t>
      </w:r>
      <w:r w:rsidR="001371F2">
        <w:rPr>
          <w:sz w:val="24"/>
          <w:szCs w:val="24"/>
        </w:rPr>
        <w:t>од</w:t>
      </w:r>
      <w:r w:rsidR="001371F2" w:rsidRPr="001371F2">
        <w:rPr>
          <w:sz w:val="24"/>
          <w:szCs w:val="24"/>
        </w:rPr>
        <w:t xml:space="preserve"> – главный инженер ЗМШ О</w:t>
      </w:r>
      <w:r w:rsidR="001371F2" w:rsidRPr="001371F2">
        <w:rPr>
          <w:bCs/>
          <w:sz w:val="24"/>
          <w:szCs w:val="24"/>
        </w:rPr>
        <w:t xml:space="preserve">АО «Нижнекамскшина»; </w:t>
      </w:r>
      <w:r w:rsidR="001371F2">
        <w:rPr>
          <w:bCs/>
          <w:sz w:val="24"/>
          <w:szCs w:val="24"/>
        </w:rPr>
        <w:t xml:space="preserve">с </w:t>
      </w:r>
      <w:r w:rsidR="001371F2" w:rsidRPr="001371F2">
        <w:rPr>
          <w:bCs/>
          <w:sz w:val="24"/>
          <w:szCs w:val="24"/>
        </w:rPr>
        <w:t xml:space="preserve">2012 </w:t>
      </w:r>
      <w:r w:rsidR="001371F2">
        <w:rPr>
          <w:bCs/>
          <w:sz w:val="24"/>
          <w:szCs w:val="24"/>
        </w:rPr>
        <w:t>по</w:t>
      </w:r>
      <w:r w:rsidR="001371F2" w:rsidRPr="001371F2">
        <w:rPr>
          <w:bCs/>
          <w:sz w:val="24"/>
          <w:szCs w:val="24"/>
        </w:rPr>
        <w:t xml:space="preserve"> 2014 г</w:t>
      </w:r>
      <w:r w:rsidR="001371F2">
        <w:rPr>
          <w:bCs/>
          <w:sz w:val="24"/>
          <w:szCs w:val="24"/>
        </w:rPr>
        <w:t>од</w:t>
      </w:r>
      <w:r w:rsidR="001371F2" w:rsidRPr="001371F2">
        <w:rPr>
          <w:bCs/>
          <w:sz w:val="24"/>
          <w:szCs w:val="24"/>
        </w:rPr>
        <w:t xml:space="preserve"> – главный инженер ОАО «Нижнекамскшина»; </w:t>
      </w:r>
      <w:r w:rsidR="001371F2" w:rsidRPr="001371F2">
        <w:rPr>
          <w:sz w:val="24"/>
          <w:szCs w:val="24"/>
        </w:rPr>
        <w:t>с 2014 по настоящее время – исполнительный директор АО «Нижнекамский механический завод»</w:t>
      </w:r>
      <w:r w:rsidR="00FD5379" w:rsidRPr="00FD5379">
        <w:rPr>
          <w:sz w:val="24"/>
          <w:szCs w:val="24"/>
        </w:rPr>
        <w:t>.</w:t>
      </w:r>
    </w:p>
    <w:p w:rsidR="00176745" w:rsidRDefault="00176745" w:rsidP="00FD5379">
      <w:pPr>
        <w:tabs>
          <w:tab w:val="left" w:pos="7920"/>
        </w:tabs>
        <w:ind w:right="276" w:firstLine="284"/>
        <w:jc w:val="both"/>
        <w:rPr>
          <w:b/>
          <w:sz w:val="24"/>
          <w:szCs w:val="24"/>
        </w:rPr>
      </w:pPr>
      <w:r w:rsidRPr="00176745">
        <w:rPr>
          <w:b/>
          <w:bCs/>
          <w:sz w:val="24"/>
          <w:szCs w:val="24"/>
        </w:rPr>
        <w:t>Кирилин Михаил Анатольевич</w:t>
      </w:r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>родился в 19</w:t>
      </w:r>
      <w:r>
        <w:rPr>
          <w:sz w:val="24"/>
          <w:szCs w:val="24"/>
        </w:rPr>
        <w:t>65</w:t>
      </w:r>
      <w:r w:rsidRPr="00FD5379">
        <w:rPr>
          <w:sz w:val="24"/>
          <w:szCs w:val="24"/>
        </w:rPr>
        <w:t xml:space="preserve"> году. В 200</w:t>
      </w:r>
      <w:r>
        <w:rPr>
          <w:sz w:val="24"/>
          <w:szCs w:val="24"/>
        </w:rPr>
        <w:t>6</w:t>
      </w:r>
      <w:r w:rsidRPr="00FD5379">
        <w:rPr>
          <w:sz w:val="24"/>
          <w:szCs w:val="24"/>
        </w:rPr>
        <w:t xml:space="preserve"> году окончил Казанский государственный те</w:t>
      </w:r>
      <w:r w:rsidR="00032013">
        <w:rPr>
          <w:sz w:val="24"/>
          <w:szCs w:val="24"/>
        </w:rPr>
        <w:t>хнологический университет</w:t>
      </w:r>
      <w:r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 </w:t>
      </w:r>
      <w:r w:rsidRPr="00176745">
        <w:rPr>
          <w:sz w:val="24"/>
          <w:szCs w:val="24"/>
        </w:rPr>
        <w:t xml:space="preserve">2013 </w:t>
      </w:r>
      <w:r>
        <w:rPr>
          <w:sz w:val="24"/>
          <w:szCs w:val="24"/>
        </w:rPr>
        <w:t>по</w:t>
      </w:r>
      <w:r w:rsidRPr="00176745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</w:t>
      </w:r>
      <w:r w:rsidRPr="00176745">
        <w:rPr>
          <w:sz w:val="24"/>
          <w:szCs w:val="24"/>
        </w:rPr>
        <w:t xml:space="preserve"> – начальник производственно-диспетчерского отдела</w:t>
      </w:r>
      <w:r>
        <w:rPr>
          <w:sz w:val="24"/>
          <w:szCs w:val="24"/>
        </w:rPr>
        <w:t>;</w:t>
      </w:r>
      <w:r w:rsidRPr="00176745">
        <w:rPr>
          <w:sz w:val="24"/>
          <w:szCs w:val="24"/>
        </w:rPr>
        <w:t xml:space="preserve"> с 2017 по настоящее время – начальник производственно-технического управления ООО «УК «Татнефть-Нефтехим»</w:t>
      </w:r>
      <w:r w:rsidRPr="00FD5379">
        <w:rPr>
          <w:sz w:val="24"/>
          <w:szCs w:val="24"/>
        </w:rPr>
        <w:t>.</w:t>
      </w:r>
    </w:p>
    <w:p w:rsidR="00FD5379" w:rsidRDefault="00032013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Петров Алексей Александрович</w:t>
      </w:r>
      <w:r w:rsidR="00FD5379" w:rsidRPr="00FD5379">
        <w:rPr>
          <w:sz w:val="24"/>
          <w:szCs w:val="24"/>
        </w:rPr>
        <w:t xml:space="preserve"> родился в 19</w:t>
      </w:r>
      <w:r w:rsidR="00594050">
        <w:rPr>
          <w:sz w:val="24"/>
          <w:szCs w:val="24"/>
        </w:rPr>
        <w:t>67</w:t>
      </w:r>
      <w:r w:rsidR="00FD5379" w:rsidRPr="00FD5379">
        <w:rPr>
          <w:sz w:val="24"/>
          <w:szCs w:val="24"/>
        </w:rPr>
        <w:t xml:space="preserve"> году. В </w:t>
      </w:r>
      <w:r w:rsidR="00594050">
        <w:rPr>
          <w:sz w:val="24"/>
          <w:szCs w:val="24"/>
        </w:rPr>
        <w:t>1990</w:t>
      </w:r>
      <w:r w:rsidR="00FD5379" w:rsidRPr="00FD5379">
        <w:rPr>
          <w:sz w:val="24"/>
          <w:szCs w:val="24"/>
        </w:rPr>
        <w:t xml:space="preserve"> году окончил </w:t>
      </w:r>
      <w:r w:rsidR="00594050" w:rsidRPr="00594050">
        <w:rPr>
          <w:sz w:val="24"/>
          <w:szCs w:val="24"/>
        </w:rPr>
        <w:t>Московский физико-технический институт</w:t>
      </w:r>
      <w:r w:rsidR="00FD5379" w:rsidRPr="00FD5379">
        <w:rPr>
          <w:sz w:val="24"/>
          <w:szCs w:val="24"/>
        </w:rPr>
        <w:t>. С 20</w:t>
      </w:r>
      <w:r w:rsidR="00594050">
        <w:rPr>
          <w:sz w:val="24"/>
          <w:szCs w:val="24"/>
        </w:rPr>
        <w:t>0</w:t>
      </w:r>
      <w:r w:rsidR="00FD5379" w:rsidRPr="00FD5379">
        <w:rPr>
          <w:sz w:val="24"/>
          <w:szCs w:val="24"/>
        </w:rPr>
        <w:t xml:space="preserve">1 года по настоящее время – </w:t>
      </w:r>
      <w:r w:rsidR="00594050">
        <w:rPr>
          <w:sz w:val="24"/>
          <w:szCs w:val="24"/>
        </w:rPr>
        <w:t xml:space="preserve">начальник </w:t>
      </w:r>
      <w:r w:rsidR="00594050" w:rsidRPr="00594050">
        <w:rPr>
          <w:sz w:val="24"/>
          <w:szCs w:val="24"/>
        </w:rPr>
        <w:t>отдела корпоративного сопровождения стратегических программ Управления стратегического планирования ПАО «Татнефть» им. В.Д. Шашина</w:t>
      </w:r>
      <w:r w:rsidR="00FD5379" w:rsidRPr="00FD5379">
        <w:rPr>
          <w:sz w:val="24"/>
          <w:szCs w:val="24"/>
        </w:rPr>
        <w:t>.</w:t>
      </w:r>
    </w:p>
    <w:p w:rsidR="00E87068" w:rsidRPr="00E87068" w:rsidRDefault="00E87068" w:rsidP="00E87068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E87068">
        <w:rPr>
          <w:b/>
          <w:sz w:val="24"/>
          <w:szCs w:val="24"/>
        </w:rPr>
        <w:t xml:space="preserve">Ремизова Светлана Алексеевна </w:t>
      </w:r>
      <w:r w:rsidRPr="00E87068">
        <w:rPr>
          <w:sz w:val="24"/>
          <w:szCs w:val="24"/>
        </w:rPr>
        <w:t>родилась</w:t>
      </w:r>
      <w:r>
        <w:rPr>
          <w:b/>
          <w:sz w:val="24"/>
          <w:szCs w:val="24"/>
        </w:rPr>
        <w:t xml:space="preserve"> </w:t>
      </w:r>
      <w:r w:rsidRPr="00E87068">
        <w:rPr>
          <w:sz w:val="24"/>
          <w:szCs w:val="24"/>
        </w:rPr>
        <w:t>в 1982 году.</w:t>
      </w:r>
      <w:r>
        <w:rPr>
          <w:b/>
          <w:sz w:val="24"/>
          <w:szCs w:val="24"/>
        </w:rPr>
        <w:t xml:space="preserve"> </w:t>
      </w:r>
      <w:r w:rsidRPr="00E87068">
        <w:rPr>
          <w:sz w:val="24"/>
          <w:szCs w:val="24"/>
        </w:rPr>
        <w:t xml:space="preserve">В 2004 году окончила </w:t>
      </w:r>
      <w:r w:rsidRPr="00E87068">
        <w:rPr>
          <w:bCs/>
          <w:sz w:val="24"/>
          <w:szCs w:val="24"/>
        </w:rPr>
        <w:t>Финансовую академию при Правительстве Российской Федерации</w:t>
      </w:r>
      <w:r w:rsidRPr="00E87068">
        <w:rPr>
          <w:sz w:val="24"/>
          <w:szCs w:val="24"/>
        </w:rPr>
        <w:t xml:space="preserve">. С 2013 по 2018 год – </w:t>
      </w:r>
      <w:r w:rsidRPr="00E87068">
        <w:rPr>
          <w:iCs/>
          <w:sz w:val="24"/>
          <w:szCs w:val="24"/>
        </w:rPr>
        <w:t xml:space="preserve">заместитель начальника отдел корпоративного сопровождения стратегических программ Управления стратегического планирования ПАО «Татнефть» им. В. </w:t>
      </w:r>
      <w:r w:rsidRPr="00E87068">
        <w:rPr>
          <w:iCs/>
          <w:sz w:val="24"/>
          <w:szCs w:val="24"/>
        </w:rPr>
        <w:lastRenderedPageBreak/>
        <w:t>Д. Шашина</w:t>
      </w:r>
      <w:r w:rsidRPr="00E87068">
        <w:rPr>
          <w:sz w:val="24"/>
          <w:szCs w:val="24"/>
        </w:rPr>
        <w:t>; с 2018 по настоящее время начальник отдела по управлению портфельными инвестициями и корпоративному сопровождению ПАО «Татнефть» им. В.Д. Шашина;</w:t>
      </w:r>
    </w:p>
    <w:p w:rsidR="00FD5379" w:rsidRPr="005069FA" w:rsidRDefault="001371F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1371F2">
        <w:rPr>
          <w:b/>
          <w:bCs/>
          <w:sz w:val="24"/>
          <w:szCs w:val="24"/>
        </w:rPr>
        <w:t>Хабутдинова Гюзель Мударисовна</w:t>
      </w:r>
      <w:r w:rsidR="00FD5379" w:rsidRPr="00FD5379">
        <w:rPr>
          <w:sz w:val="24"/>
          <w:szCs w:val="24"/>
        </w:rPr>
        <w:t xml:space="preserve"> родил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FD5379" w:rsidRPr="00FD5379">
        <w:rPr>
          <w:sz w:val="24"/>
          <w:szCs w:val="24"/>
        </w:rPr>
        <w:t xml:space="preserve"> в 19</w:t>
      </w:r>
      <w:r>
        <w:rPr>
          <w:sz w:val="24"/>
          <w:szCs w:val="24"/>
        </w:rPr>
        <w:t>69</w:t>
      </w:r>
      <w:r w:rsidR="00FD5379" w:rsidRPr="00FD5379">
        <w:rPr>
          <w:sz w:val="24"/>
          <w:szCs w:val="24"/>
        </w:rPr>
        <w:t xml:space="preserve"> году. В 199</w:t>
      </w:r>
      <w:r>
        <w:rPr>
          <w:sz w:val="24"/>
          <w:szCs w:val="24"/>
        </w:rPr>
        <w:t>2</w:t>
      </w:r>
      <w:r w:rsidR="00FD5379" w:rsidRPr="00FD5379">
        <w:rPr>
          <w:sz w:val="24"/>
          <w:szCs w:val="24"/>
        </w:rPr>
        <w:t xml:space="preserve"> году окончил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 xml:space="preserve"> </w:t>
      </w:r>
      <w:r w:rsidRPr="001371F2">
        <w:rPr>
          <w:bCs/>
          <w:sz w:val="24"/>
          <w:szCs w:val="24"/>
        </w:rPr>
        <w:t>Казанский государственный университет</w:t>
      </w:r>
      <w:r w:rsidR="00FD5379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2002 году окончила </w:t>
      </w:r>
      <w:r w:rsidRPr="001371F2">
        <w:rPr>
          <w:sz w:val="24"/>
          <w:szCs w:val="24"/>
        </w:rPr>
        <w:t>Академи</w:t>
      </w:r>
      <w:r>
        <w:rPr>
          <w:sz w:val="24"/>
          <w:szCs w:val="24"/>
        </w:rPr>
        <w:t>ю</w:t>
      </w:r>
      <w:r w:rsidRPr="001371F2">
        <w:rPr>
          <w:sz w:val="24"/>
          <w:szCs w:val="24"/>
        </w:rPr>
        <w:t xml:space="preserve"> народного хозяйства при Правительстве РФ</w:t>
      </w:r>
      <w:r>
        <w:rPr>
          <w:sz w:val="24"/>
          <w:szCs w:val="24"/>
        </w:rPr>
        <w:t>.</w:t>
      </w:r>
      <w:r w:rsidRPr="001371F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371F2">
        <w:rPr>
          <w:sz w:val="24"/>
          <w:szCs w:val="24"/>
        </w:rPr>
        <w:t xml:space="preserve"> 2007 по </w:t>
      </w:r>
      <w:r w:rsidR="00176745">
        <w:rPr>
          <w:sz w:val="24"/>
          <w:szCs w:val="24"/>
        </w:rPr>
        <w:t>2017 год</w:t>
      </w:r>
      <w:r w:rsidRPr="001371F2">
        <w:rPr>
          <w:sz w:val="24"/>
          <w:szCs w:val="24"/>
        </w:rPr>
        <w:t xml:space="preserve"> – первый заместитель директора </w:t>
      </w:r>
      <w:r w:rsidRPr="001371F2">
        <w:rPr>
          <w:iCs/>
          <w:sz w:val="24"/>
          <w:szCs w:val="24"/>
        </w:rPr>
        <w:t>ООО «</w:t>
      </w:r>
      <w:r w:rsidR="005069FA" w:rsidRPr="005069FA">
        <w:rPr>
          <w:iCs/>
          <w:sz w:val="24"/>
          <w:szCs w:val="24"/>
        </w:rPr>
        <w:t>УК «Татнефть-Нефтехим</w:t>
      </w:r>
      <w:r w:rsidRPr="001371F2">
        <w:rPr>
          <w:iCs/>
          <w:sz w:val="24"/>
          <w:szCs w:val="24"/>
        </w:rPr>
        <w:t>» по</w:t>
      </w:r>
      <w:r w:rsidRPr="001371F2">
        <w:rPr>
          <w:sz w:val="24"/>
          <w:szCs w:val="24"/>
        </w:rPr>
        <w:t xml:space="preserve"> экономике и финансам</w:t>
      </w:r>
      <w:r w:rsidR="00176745">
        <w:rPr>
          <w:sz w:val="24"/>
          <w:szCs w:val="24"/>
        </w:rPr>
        <w:t xml:space="preserve">; с 2017 по настоящее время – </w:t>
      </w:r>
      <w:r w:rsidR="00176745" w:rsidRPr="005069FA">
        <w:rPr>
          <w:sz w:val="24"/>
          <w:szCs w:val="24"/>
          <w:lang w:eastAsia="en-US"/>
        </w:rPr>
        <w:t xml:space="preserve">исполняющий обязанности директора </w:t>
      </w:r>
      <w:r w:rsidR="00176745" w:rsidRPr="005069FA">
        <w:rPr>
          <w:iCs/>
          <w:sz w:val="24"/>
          <w:szCs w:val="24"/>
          <w:lang w:eastAsia="en-US"/>
        </w:rPr>
        <w:t xml:space="preserve">ООО </w:t>
      </w:r>
      <w:r w:rsidR="005069FA">
        <w:rPr>
          <w:iCs/>
          <w:sz w:val="24"/>
          <w:szCs w:val="24"/>
          <w:lang w:eastAsia="en-US"/>
        </w:rPr>
        <w:t>«</w:t>
      </w:r>
      <w:r w:rsidR="005069FA" w:rsidRPr="005069FA">
        <w:rPr>
          <w:iCs/>
          <w:sz w:val="24"/>
          <w:szCs w:val="24"/>
          <w:lang w:eastAsia="en-US"/>
        </w:rPr>
        <w:t>УК «Татнефть-Нефтехим</w:t>
      </w:r>
      <w:r w:rsidR="00176745" w:rsidRPr="005069FA">
        <w:rPr>
          <w:iCs/>
          <w:sz w:val="24"/>
          <w:szCs w:val="24"/>
          <w:lang w:eastAsia="en-US"/>
        </w:rPr>
        <w:t>»</w:t>
      </w:r>
      <w:r w:rsidRPr="005069FA">
        <w:rPr>
          <w:sz w:val="24"/>
          <w:szCs w:val="24"/>
        </w:rPr>
        <w:t>.</w:t>
      </w:r>
    </w:p>
    <w:p w:rsid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Якушев Ильгизар Алялтдинович</w:t>
      </w:r>
      <w:r w:rsidRPr="00FD5379">
        <w:rPr>
          <w:sz w:val="24"/>
          <w:szCs w:val="24"/>
        </w:rPr>
        <w:t xml:space="preserve"> родился в 1946 году. В 1972 году окончил Казанский химико-технологический институт, в 1982 году – Московскую академию управления. Доктор технических наук, профессор. С 1994 года по настоящее время -  заместитель генерального директора ОАО «Татнефтехиминвест-холдинг». </w:t>
      </w:r>
    </w:p>
    <w:p w:rsidR="00E87068" w:rsidRPr="00E87068" w:rsidRDefault="00E87068" w:rsidP="00E87068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E87068">
        <w:rPr>
          <w:b/>
          <w:sz w:val="24"/>
          <w:szCs w:val="24"/>
        </w:rPr>
        <w:t xml:space="preserve">Якупов Ришат Маратович </w:t>
      </w:r>
      <w:r w:rsidRPr="00E87068">
        <w:rPr>
          <w:sz w:val="24"/>
          <w:szCs w:val="24"/>
        </w:rPr>
        <w:t>родился в 1966 году. В 1992 году окончил Государственную академию нефти и газа им. И.М. Губкина, в 2000 году – Открытый Университет Великобритании, в 2008 году – Международный институт менеджмента ЛИНК.</w:t>
      </w:r>
      <w:r w:rsidRPr="00E87068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2013</w:t>
      </w:r>
      <w:r w:rsidRPr="00E87068">
        <w:rPr>
          <w:b/>
          <w:sz w:val="24"/>
          <w:szCs w:val="24"/>
        </w:rPr>
        <w:t xml:space="preserve"> года по настоящее время – </w:t>
      </w:r>
      <w:r w:rsidRPr="00E87068">
        <w:rPr>
          <w:sz w:val="24"/>
          <w:szCs w:val="24"/>
        </w:rPr>
        <w:t xml:space="preserve">ведущий инженер отдела маркетинга УРНиН ПАО «Татнефть» </w:t>
      </w:r>
      <w:r w:rsidR="00005E98">
        <w:rPr>
          <w:sz w:val="24"/>
          <w:szCs w:val="24"/>
        </w:rPr>
        <w:t>им. В.Д. Шашина.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статьей 53 Федерального закона «Об акционерных обществах» представителем государства в состав Совета директоров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 xml:space="preserve">АО «Нижнекамскшина» назначен </w:t>
      </w:r>
      <w:r w:rsidRPr="00FD5379">
        <w:rPr>
          <w:b/>
          <w:sz w:val="24"/>
          <w:szCs w:val="24"/>
        </w:rPr>
        <w:t xml:space="preserve">Сабиров Ринат Касимович </w:t>
      </w:r>
      <w:r w:rsidRPr="00FD5379">
        <w:rPr>
          <w:sz w:val="24"/>
          <w:szCs w:val="24"/>
        </w:rPr>
        <w:t xml:space="preserve">– помощник Президента Республики Татарстан. </w:t>
      </w:r>
    </w:p>
    <w:p w:rsidR="00FD5379" w:rsidRPr="00FD5379" w:rsidRDefault="00FD5379" w:rsidP="00FD5379">
      <w:pPr>
        <w:tabs>
          <w:tab w:val="left" w:pos="2340"/>
          <w:tab w:val="left" w:pos="7920"/>
        </w:tabs>
        <w:ind w:right="360" w:firstLine="284"/>
        <w:jc w:val="center"/>
        <w:rPr>
          <w:b/>
          <w:i/>
          <w:sz w:val="24"/>
          <w:szCs w:val="24"/>
        </w:rPr>
      </w:pPr>
    </w:p>
    <w:p w:rsid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РЕВИЗИОННУЮ КОМИССИЮ </w:t>
      </w:r>
    </w:p>
    <w:p w:rsidR="00FD5379" w:rsidRPr="00FD5379" w:rsidRDefault="001371F2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FD5379"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</w:p>
    <w:p w:rsidR="00FD5379" w:rsidRPr="00FD5379" w:rsidRDefault="00176745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176745">
        <w:rPr>
          <w:b/>
          <w:bCs/>
          <w:sz w:val="24"/>
          <w:szCs w:val="24"/>
        </w:rPr>
        <w:lastRenderedPageBreak/>
        <w:t>Чигвинцева Лидия Витальевна</w:t>
      </w:r>
      <w:r>
        <w:rPr>
          <w:sz w:val="24"/>
          <w:szCs w:val="24"/>
        </w:rPr>
        <w:t xml:space="preserve"> родилась в 1973</w:t>
      </w:r>
      <w:r w:rsidR="00FD5379" w:rsidRPr="00FD5379">
        <w:rPr>
          <w:sz w:val="24"/>
          <w:szCs w:val="24"/>
        </w:rPr>
        <w:t xml:space="preserve"> году. В </w:t>
      </w:r>
      <w:r>
        <w:rPr>
          <w:sz w:val="24"/>
          <w:szCs w:val="24"/>
        </w:rPr>
        <w:t>2001</w:t>
      </w:r>
      <w:r w:rsidR="00FD5379" w:rsidRPr="00FD5379">
        <w:rPr>
          <w:sz w:val="24"/>
          <w:szCs w:val="24"/>
        </w:rPr>
        <w:t xml:space="preserve"> году окончила </w:t>
      </w:r>
      <w:r w:rsidRPr="00176745">
        <w:rPr>
          <w:sz w:val="24"/>
          <w:szCs w:val="24"/>
        </w:rPr>
        <w:t>Московский гуманитарно-экономический институт</w:t>
      </w:r>
      <w:r w:rsidR="00FD5379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 </w:t>
      </w:r>
      <w:r w:rsidRPr="00176745">
        <w:rPr>
          <w:iCs/>
          <w:sz w:val="24"/>
          <w:szCs w:val="24"/>
        </w:rPr>
        <w:t xml:space="preserve">2011 </w:t>
      </w:r>
      <w:r>
        <w:rPr>
          <w:iCs/>
          <w:sz w:val="24"/>
          <w:szCs w:val="24"/>
        </w:rPr>
        <w:t>по</w:t>
      </w:r>
      <w:r w:rsidRPr="00176745">
        <w:rPr>
          <w:iCs/>
          <w:sz w:val="24"/>
          <w:szCs w:val="24"/>
        </w:rPr>
        <w:t xml:space="preserve"> 2012</w:t>
      </w:r>
      <w:r>
        <w:rPr>
          <w:iCs/>
          <w:sz w:val="24"/>
          <w:szCs w:val="24"/>
        </w:rPr>
        <w:t xml:space="preserve"> год</w:t>
      </w:r>
      <w:r w:rsidRPr="00176745">
        <w:rPr>
          <w:iCs/>
          <w:sz w:val="24"/>
          <w:szCs w:val="24"/>
        </w:rPr>
        <w:t xml:space="preserve"> – ведущий экономист бюро методологии бухгалтерского учета и налогообложения отдела бухгалтерского учета ООО «</w:t>
      </w:r>
      <w:r w:rsidR="005069FA">
        <w:rPr>
          <w:iCs/>
          <w:sz w:val="24"/>
          <w:szCs w:val="24"/>
        </w:rPr>
        <w:t>УК</w:t>
      </w:r>
      <w:r w:rsidRPr="00176745">
        <w:rPr>
          <w:iCs/>
          <w:sz w:val="24"/>
          <w:szCs w:val="24"/>
        </w:rPr>
        <w:t xml:space="preserve"> «Татнефть-Нефтехим»</w:t>
      </w:r>
      <w:r>
        <w:rPr>
          <w:iCs/>
          <w:sz w:val="24"/>
          <w:szCs w:val="24"/>
        </w:rPr>
        <w:t>;</w:t>
      </w:r>
      <w:r w:rsidRPr="0017674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с </w:t>
      </w:r>
      <w:r w:rsidRPr="00176745">
        <w:rPr>
          <w:iCs/>
          <w:sz w:val="24"/>
          <w:szCs w:val="24"/>
        </w:rPr>
        <w:t xml:space="preserve">2013 </w:t>
      </w:r>
      <w:r>
        <w:rPr>
          <w:iCs/>
          <w:sz w:val="24"/>
          <w:szCs w:val="24"/>
        </w:rPr>
        <w:t>по</w:t>
      </w:r>
      <w:r w:rsidRPr="00176745">
        <w:rPr>
          <w:iCs/>
          <w:sz w:val="24"/>
          <w:szCs w:val="24"/>
        </w:rPr>
        <w:t xml:space="preserve"> 2016 </w:t>
      </w:r>
      <w:r>
        <w:rPr>
          <w:iCs/>
          <w:sz w:val="24"/>
          <w:szCs w:val="24"/>
        </w:rPr>
        <w:t xml:space="preserve">год </w:t>
      </w:r>
      <w:r w:rsidRPr="00176745">
        <w:rPr>
          <w:iCs/>
          <w:sz w:val="24"/>
          <w:szCs w:val="24"/>
        </w:rPr>
        <w:t>-  ведущий бухгалтер отдела отчетности управления бухгалтерского учета ООО «</w:t>
      </w:r>
      <w:r w:rsidR="005069FA" w:rsidRPr="005069FA">
        <w:rPr>
          <w:iCs/>
          <w:sz w:val="24"/>
          <w:szCs w:val="24"/>
        </w:rPr>
        <w:t>УК «Татнефть-Нефтехим</w:t>
      </w:r>
      <w:r w:rsidR="005069FA">
        <w:rPr>
          <w:iCs/>
          <w:sz w:val="24"/>
          <w:szCs w:val="24"/>
        </w:rPr>
        <w:t>»; с</w:t>
      </w:r>
      <w:r w:rsidRPr="00176745">
        <w:rPr>
          <w:iCs/>
          <w:sz w:val="24"/>
          <w:szCs w:val="24"/>
        </w:rPr>
        <w:t xml:space="preserve"> </w:t>
      </w:r>
      <w:r w:rsidRPr="00176745">
        <w:rPr>
          <w:sz w:val="24"/>
          <w:szCs w:val="24"/>
        </w:rPr>
        <w:t xml:space="preserve">2016 </w:t>
      </w:r>
      <w:r w:rsidR="005069FA">
        <w:rPr>
          <w:sz w:val="24"/>
          <w:szCs w:val="24"/>
        </w:rPr>
        <w:t>по</w:t>
      </w:r>
      <w:r w:rsidRPr="00176745">
        <w:rPr>
          <w:sz w:val="24"/>
          <w:szCs w:val="24"/>
        </w:rPr>
        <w:t xml:space="preserve"> 2017</w:t>
      </w:r>
      <w:r w:rsidR="005069FA">
        <w:rPr>
          <w:sz w:val="24"/>
          <w:szCs w:val="24"/>
        </w:rPr>
        <w:t xml:space="preserve"> год</w:t>
      </w:r>
      <w:r w:rsidRPr="00176745">
        <w:rPr>
          <w:sz w:val="24"/>
          <w:szCs w:val="24"/>
        </w:rPr>
        <w:t xml:space="preserve"> – начальник отдела учета текущих операций управления бухгалтерского учета </w:t>
      </w:r>
      <w:r w:rsidRPr="00176745">
        <w:rPr>
          <w:iCs/>
          <w:sz w:val="24"/>
          <w:szCs w:val="24"/>
        </w:rPr>
        <w:t>ООО «</w:t>
      </w:r>
      <w:r w:rsidR="005069FA" w:rsidRPr="005069FA">
        <w:rPr>
          <w:iCs/>
          <w:sz w:val="24"/>
          <w:szCs w:val="24"/>
        </w:rPr>
        <w:t>УК «Татнефть-Нефтехим</w:t>
      </w:r>
      <w:r w:rsidRPr="00176745">
        <w:rPr>
          <w:iCs/>
          <w:sz w:val="24"/>
          <w:szCs w:val="24"/>
        </w:rPr>
        <w:t>»</w:t>
      </w:r>
      <w:r w:rsidR="005069FA">
        <w:rPr>
          <w:iCs/>
          <w:sz w:val="24"/>
          <w:szCs w:val="24"/>
        </w:rPr>
        <w:t>;</w:t>
      </w:r>
      <w:r w:rsidRPr="00176745">
        <w:rPr>
          <w:sz w:val="24"/>
          <w:szCs w:val="24"/>
        </w:rPr>
        <w:t xml:space="preserve"> с 2017 по</w:t>
      </w:r>
      <w:r w:rsidR="00E87068">
        <w:rPr>
          <w:sz w:val="24"/>
          <w:szCs w:val="24"/>
        </w:rPr>
        <w:t xml:space="preserve"> 2018 год</w:t>
      </w:r>
      <w:r w:rsidRPr="00176745">
        <w:rPr>
          <w:sz w:val="24"/>
          <w:szCs w:val="24"/>
        </w:rPr>
        <w:t xml:space="preserve"> – </w:t>
      </w:r>
      <w:r w:rsidRPr="00176745">
        <w:rPr>
          <w:bCs/>
          <w:sz w:val="24"/>
          <w:szCs w:val="24"/>
        </w:rPr>
        <w:t>начальник отдела учета текущих операций СЦО ЦОБ ПАО «Татнефть»</w:t>
      </w:r>
      <w:r w:rsidR="00E87068">
        <w:rPr>
          <w:sz w:val="24"/>
          <w:szCs w:val="24"/>
        </w:rPr>
        <w:t>;</w:t>
      </w:r>
      <w:r w:rsidR="00E87068" w:rsidRPr="00E87068">
        <w:rPr>
          <w:sz w:val="24"/>
          <w:szCs w:val="24"/>
        </w:rPr>
        <w:t xml:space="preserve"> </w:t>
      </w:r>
      <w:r w:rsidR="00E87068">
        <w:rPr>
          <w:sz w:val="24"/>
          <w:szCs w:val="24"/>
        </w:rPr>
        <w:t>с</w:t>
      </w:r>
      <w:r w:rsidR="00E87068" w:rsidRPr="00E87068">
        <w:rPr>
          <w:sz w:val="24"/>
          <w:szCs w:val="24"/>
        </w:rPr>
        <w:t xml:space="preserve"> 20</w:t>
      </w:r>
      <w:r w:rsidR="00E87068">
        <w:rPr>
          <w:sz w:val="24"/>
          <w:szCs w:val="24"/>
        </w:rPr>
        <w:t>18</w:t>
      </w:r>
      <w:r w:rsidR="00E87068" w:rsidRPr="00E87068">
        <w:rPr>
          <w:sz w:val="24"/>
          <w:szCs w:val="24"/>
        </w:rPr>
        <w:t xml:space="preserve"> года по настоящее время – </w:t>
      </w:r>
      <w:r w:rsidR="00E87068" w:rsidRPr="00E87068">
        <w:rPr>
          <w:bCs/>
          <w:sz w:val="24"/>
          <w:szCs w:val="24"/>
        </w:rPr>
        <w:t xml:space="preserve">начальник </w:t>
      </w:r>
      <w:r w:rsidR="00E87068">
        <w:rPr>
          <w:bCs/>
          <w:sz w:val="24"/>
          <w:szCs w:val="24"/>
        </w:rPr>
        <w:t>УБиНС</w:t>
      </w:r>
      <w:r w:rsidR="00E87068" w:rsidRPr="00E87068">
        <w:rPr>
          <w:bCs/>
          <w:sz w:val="24"/>
          <w:szCs w:val="24"/>
        </w:rPr>
        <w:t xml:space="preserve"> СЦО </w:t>
      </w:r>
      <w:r w:rsidR="00E87068">
        <w:rPr>
          <w:bCs/>
          <w:sz w:val="24"/>
          <w:szCs w:val="24"/>
        </w:rPr>
        <w:t xml:space="preserve">ООО «УК «Татнефть-Нефтехим» </w:t>
      </w:r>
      <w:r w:rsidR="00E87068" w:rsidRPr="00E87068">
        <w:rPr>
          <w:bCs/>
          <w:sz w:val="24"/>
          <w:szCs w:val="24"/>
        </w:rPr>
        <w:t>ЦОБ ПАО «Татнефть»</w:t>
      </w:r>
      <w:r w:rsidR="003E2D2E">
        <w:rPr>
          <w:bCs/>
          <w:sz w:val="24"/>
          <w:szCs w:val="24"/>
        </w:rPr>
        <w:t xml:space="preserve"> им. В.Д. Шашина.</w:t>
      </w:r>
      <w:r w:rsidR="00E87068" w:rsidRPr="00E87068">
        <w:rPr>
          <w:sz w:val="24"/>
          <w:szCs w:val="24"/>
        </w:rPr>
        <w:t xml:space="preserve"> </w:t>
      </w:r>
      <w:r w:rsidR="00E87068">
        <w:rPr>
          <w:sz w:val="24"/>
          <w:szCs w:val="24"/>
        </w:rPr>
        <w:t xml:space="preserve"> 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Набережнов Алексей Федорович</w:t>
      </w:r>
      <w:r w:rsidRPr="00FD5379">
        <w:rPr>
          <w:sz w:val="24"/>
          <w:szCs w:val="24"/>
        </w:rPr>
        <w:t xml:space="preserve"> родился в 1976 году. В 1998 году окончил Самарский институт инженеров железнодорожного транспорта, в 2002 году – Поволжскую государственную академию телекоммуникаций и информатики. С 2012 года </w:t>
      </w:r>
      <w:r w:rsidR="00594050" w:rsidRPr="00594050">
        <w:rPr>
          <w:sz w:val="24"/>
          <w:szCs w:val="24"/>
        </w:rPr>
        <w:t>по 2016 год –</w:t>
      </w:r>
      <w:r w:rsidR="00594050">
        <w:rPr>
          <w:sz w:val="24"/>
          <w:szCs w:val="24"/>
        </w:rPr>
        <w:t xml:space="preserve"> </w:t>
      </w:r>
      <w:r w:rsidRPr="00FD5379">
        <w:rPr>
          <w:sz w:val="24"/>
          <w:szCs w:val="24"/>
        </w:rPr>
        <w:t xml:space="preserve">заместитель начальника по экономике – главный экономист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>АО «Татнефть» им. В.Д. Шашина</w:t>
      </w:r>
      <w:r w:rsidR="00594050">
        <w:rPr>
          <w:sz w:val="24"/>
          <w:szCs w:val="24"/>
        </w:rPr>
        <w:t xml:space="preserve">; </w:t>
      </w:r>
      <w:r w:rsidR="00594050" w:rsidRPr="00594050">
        <w:rPr>
          <w:sz w:val="24"/>
          <w:szCs w:val="24"/>
        </w:rPr>
        <w:t>с 2016 года по настоящее время –</w:t>
      </w:r>
      <w:r w:rsidR="00594050">
        <w:rPr>
          <w:sz w:val="24"/>
          <w:szCs w:val="24"/>
        </w:rPr>
        <w:t xml:space="preserve"> </w:t>
      </w:r>
      <w:r w:rsidR="00594050" w:rsidRPr="00594050">
        <w:rPr>
          <w:sz w:val="24"/>
          <w:szCs w:val="24"/>
        </w:rPr>
        <w:t>заместителя директора по экономическим вопросам БМЗ ПАО «Татнефть»</w:t>
      </w:r>
      <w:r w:rsidRPr="00FD5379">
        <w:rPr>
          <w:sz w:val="24"/>
          <w:szCs w:val="24"/>
        </w:rPr>
        <w:t>.</w:t>
      </w:r>
      <w:r w:rsidR="00594050">
        <w:rPr>
          <w:sz w:val="24"/>
          <w:szCs w:val="24"/>
        </w:rPr>
        <w:t xml:space="preserve"> </w:t>
      </w:r>
    </w:p>
    <w:p w:rsidR="003E2D2E" w:rsidRPr="003E2D2E" w:rsidRDefault="003E2D2E" w:rsidP="003E2D2E">
      <w:pPr>
        <w:tabs>
          <w:tab w:val="left" w:pos="2340"/>
          <w:tab w:val="left" w:pos="7655"/>
        </w:tabs>
        <w:ind w:right="276" w:firstLine="284"/>
        <w:jc w:val="both"/>
        <w:rPr>
          <w:bCs/>
          <w:sz w:val="24"/>
          <w:szCs w:val="24"/>
        </w:rPr>
      </w:pPr>
      <w:r w:rsidRPr="003E2D2E">
        <w:rPr>
          <w:b/>
          <w:bCs/>
          <w:sz w:val="24"/>
          <w:szCs w:val="24"/>
        </w:rPr>
        <w:t>Шамсуллина Зумара Зуфаровна</w:t>
      </w:r>
      <w:r w:rsidRPr="003E2D2E">
        <w:rPr>
          <w:sz w:val="24"/>
          <w:szCs w:val="24"/>
        </w:rPr>
        <w:t xml:space="preserve"> </w:t>
      </w:r>
      <w:r w:rsidRPr="003E2D2E">
        <w:rPr>
          <w:bCs/>
          <w:sz w:val="24"/>
          <w:szCs w:val="24"/>
        </w:rPr>
        <w:t xml:space="preserve">родилась в 1964 году. В 1986 году окончила </w:t>
      </w:r>
      <w:r w:rsidRPr="003E2D2E">
        <w:rPr>
          <w:bCs/>
          <w:iCs/>
          <w:sz w:val="24"/>
          <w:szCs w:val="24"/>
        </w:rPr>
        <w:t>Московский ордена Дружбы народов кооперативный институт</w:t>
      </w:r>
      <w:r w:rsidRPr="003E2D2E">
        <w:rPr>
          <w:bCs/>
          <w:sz w:val="24"/>
          <w:szCs w:val="24"/>
        </w:rPr>
        <w:t xml:space="preserve">. С 2014 года по 2017 год – </w:t>
      </w:r>
      <w:r w:rsidRPr="003E2D2E">
        <w:rPr>
          <w:bCs/>
          <w:iCs/>
          <w:sz w:val="24"/>
          <w:szCs w:val="24"/>
        </w:rPr>
        <w:t>начальник отдела бухгалтерского учета и отчетности НГДУ «Альметьевнефть» ПАО «Татнефть» им. В.Д. Шашина;</w:t>
      </w:r>
      <w:r w:rsidRPr="003E2D2E">
        <w:rPr>
          <w:bCs/>
          <w:sz w:val="24"/>
          <w:szCs w:val="24"/>
        </w:rPr>
        <w:t xml:space="preserve"> с 2017 по настоящее время – начальник управления бухгалтерской отчетности ЦБиНС ЦОБ ПАО «Татнефть» им. В.Д. Шашина</w:t>
      </w:r>
      <w:r w:rsidRPr="003E2D2E">
        <w:rPr>
          <w:bCs/>
          <w:iCs/>
          <w:sz w:val="24"/>
          <w:szCs w:val="24"/>
        </w:rPr>
        <w:t>.</w:t>
      </w:r>
    </w:p>
    <w:p w:rsidR="00FD5379" w:rsidRPr="00FD5379" w:rsidRDefault="00594050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r w:rsidRPr="00594050">
        <w:rPr>
          <w:b/>
          <w:bCs/>
          <w:sz w:val="24"/>
          <w:szCs w:val="24"/>
        </w:rPr>
        <w:t>Добрякова Татьяна Николаевна</w:t>
      </w:r>
      <w:r w:rsidR="00FD5379" w:rsidRPr="00FD5379">
        <w:rPr>
          <w:b/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родилась в 196</w:t>
      </w:r>
      <w:r>
        <w:rPr>
          <w:sz w:val="24"/>
          <w:szCs w:val="24"/>
        </w:rPr>
        <w:t>5 году. В 1987</w:t>
      </w:r>
      <w:r w:rsidR="00FD5379" w:rsidRPr="00FD5379">
        <w:rPr>
          <w:sz w:val="24"/>
          <w:szCs w:val="24"/>
        </w:rPr>
        <w:t xml:space="preserve"> году окончила </w:t>
      </w:r>
      <w:r w:rsidRPr="00594050">
        <w:rPr>
          <w:iCs/>
          <w:sz w:val="24"/>
          <w:szCs w:val="24"/>
        </w:rPr>
        <w:t>Плановый институт г. Куйбышев</w:t>
      </w:r>
      <w:r w:rsidR="00FD5379" w:rsidRPr="00FD5379">
        <w:rPr>
          <w:sz w:val="24"/>
          <w:szCs w:val="24"/>
        </w:rPr>
        <w:t>.</w:t>
      </w:r>
      <w:r w:rsidRPr="00594050">
        <w:rPr>
          <w:sz w:val="24"/>
          <w:szCs w:val="24"/>
        </w:rPr>
        <w:t xml:space="preserve"> С 201</w:t>
      </w:r>
      <w:r>
        <w:rPr>
          <w:sz w:val="24"/>
          <w:szCs w:val="24"/>
        </w:rPr>
        <w:t>1</w:t>
      </w:r>
      <w:r w:rsidRPr="00594050">
        <w:rPr>
          <w:sz w:val="24"/>
          <w:szCs w:val="24"/>
        </w:rPr>
        <w:t xml:space="preserve"> года по 2016 год</w:t>
      </w:r>
      <w:r w:rsidR="00FD5379" w:rsidRPr="00FD5379">
        <w:rPr>
          <w:sz w:val="24"/>
          <w:szCs w:val="24"/>
        </w:rPr>
        <w:t xml:space="preserve"> </w:t>
      </w:r>
      <w:r w:rsidRPr="0059405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94050">
        <w:rPr>
          <w:iCs/>
          <w:sz w:val="24"/>
          <w:szCs w:val="24"/>
        </w:rPr>
        <w:t>зам</w:t>
      </w:r>
      <w:r w:rsidR="00032013">
        <w:rPr>
          <w:iCs/>
          <w:sz w:val="24"/>
          <w:szCs w:val="24"/>
        </w:rPr>
        <w:t>еститель</w:t>
      </w:r>
      <w:r w:rsidRPr="00594050">
        <w:rPr>
          <w:iCs/>
          <w:sz w:val="24"/>
          <w:szCs w:val="24"/>
        </w:rPr>
        <w:t xml:space="preserve"> начальника отдела отчетности</w:t>
      </w:r>
      <w:r w:rsidRPr="00594050">
        <w:rPr>
          <w:sz w:val="24"/>
          <w:szCs w:val="24"/>
        </w:rPr>
        <w:t xml:space="preserve"> </w:t>
      </w:r>
      <w:r w:rsidRPr="00594050">
        <w:rPr>
          <w:iCs/>
          <w:sz w:val="24"/>
          <w:szCs w:val="24"/>
        </w:rPr>
        <w:t>управления бухгалтерского учета ООО «УК «Татнефть-Нефтехим»</w:t>
      </w:r>
      <w:r w:rsidR="00DB4C86">
        <w:rPr>
          <w:iCs/>
          <w:sz w:val="24"/>
          <w:szCs w:val="24"/>
        </w:rPr>
        <w:t>;</w:t>
      </w:r>
      <w:r w:rsidRPr="00594050">
        <w:rPr>
          <w:sz w:val="24"/>
          <w:szCs w:val="24"/>
        </w:rPr>
        <w:t xml:space="preserve"> </w:t>
      </w:r>
      <w:r w:rsidR="00DB4C86">
        <w:rPr>
          <w:sz w:val="24"/>
          <w:szCs w:val="24"/>
        </w:rPr>
        <w:t>с</w:t>
      </w:r>
      <w:r w:rsidR="00FD5379" w:rsidRPr="00FD5379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5069FA">
        <w:rPr>
          <w:sz w:val="24"/>
          <w:szCs w:val="24"/>
        </w:rPr>
        <w:t xml:space="preserve"> по 2017 год</w:t>
      </w:r>
      <w:r w:rsidR="00FD5379" w:rsidRPr="00FD5379">
        <w:rPr>
          <w:sz w:val="24"/>
          <w:szCs w:val="24"/>
        </w:rPr>
        <w:t xml:space="preserve"> – </w:t>
      </w:r>
      <w:r w:rsidRPr="00594050">
        <w:rPr>
          <w:sz w:val="24"/>
          <w:szCs w:val="24"/>
        </w:rPr>
        <w:t xml:space="preserve">заместитель начальника управления бухгалтерского </w:t>
      </w:r>
      <w:r w:rsidRPr="00594050">
        <w:rPr>
          <w:sz w:val="24"/>
          <w:szCs w:val="24"/>
        </w:rPr>
        <w:lastRenderedPageBreak/>
        <w:t>учета-начальник отдела отчетности ООО «УК «Татнефть-Нефтехим»</w:t>
      </w:r>
      <w:r w:rsidR="005069FA">
        <w:rPr>
          <w:sz w:val="24"/>
          <w:szCs w:val="24"/>
        </w:rPr>
        <w:t xml:space="preserve">; с 2017 по настоящее время </w:t>
      </w:r>
      <w:r w:rsidR="005069FA" w:rsidRPr="005069FA">
        <w:rPr>
          <w:iCs/>
          <w:sz w:val="24"/>
          <w:szCs w:val="24"/>
        </w:rPr>
        <w:t xml:space="preserve">– начальника отдела </w:t>
      </w:r>
      <w:r w:rsidR="003E2D2E" w:rsidRPr="003E2D2E">
        <w:rPr>
          <w:bCs/>
          <w:iCs/>
          <w:sz w:val="24"/>
          <w:szCs w:val="24"/>
        </w:rPr>
        <w:t>УБиНС СЦО ООО «УК «Татнефть-Нефтехим» ЦОБ ПАО «Татнефть» им. В.Д. Шашина.</w:t>
      </w:r>
    </w:p>
    <w:p w:rsidR="00FD5379" w:rsidRPr="00FD5379" w:rsidRDefault="00FD5379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ст. 53 ФЗ «Об акционерных обществах» представителем государства в Ревизионную комиссию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 xml:space="preserve">АО «Нижнекамскшина» назначена </w:t>
      </w:r>
      <w:r w:rsidR="00DB4C86" w:rsidRPr="00DB4C86">
        <w:rPr>
          <w:b/>
          <w:sz w:val="24"/>
          <w:szCs w:val="24"/>
        </w:rPr>
        <w:t xml:space="preserve">Филиппова Ольга Михайловна – </w:t>
      </w:r>
      <w:r w:rsidR="00DB4C86" w:rsidRPr="00DB4C86">
        <w:rPr>
          <w:sz w:val="24"/>
          <w:szCs w:val="24"/>
        </w:rPr>
        <w:t>ведущий советник отдела Министерства финансов Республики Татарстан</w:t>
      </w:r>
      <w:r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spacing w:before="240" w:line="360" w:lineRule="auto"/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СВЕДЕНИЯ ОБ АУДИТОРЕ </w:t>
      </w:r>
      <w:r w:rsidR="001371F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pStyle w:val="1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Наименование: </w:t>
      </w:r>
      <w:r w:rsidR="001371F2" w:rsidRPr="001371F2">
        <w:rPr>
          <w:snapToGrid/>
          <w:sz w:val="24"/>
          <w:szCs w:val="24"/>
        </w:rPr>
        <w:t>АО «ПрайсвотерхаусКуперс Аудит» (АО «ПвК Аудит»)</w:t>
      </w:r>
      <w:r w:rsidRPr="00FD5379">
        <w:rPr>
          <w:snapToGrid/>
          <w:sz w:val="24"/>
          <w:szCs w:val="24"/>
        </w:rPr>
        <w:t xml:space="preserve"> г.Москва</w:t>
      </w:r>
    </w:p>
    <w:p w:rsidR="00FD5379" w:rsidRPr="00FD5379" w:rsidRDefault="00FD5379" w:rsidP="00FD5379">
      <w:pPr>
        <w:pStyle w:val="1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Государственный регистрационный номер </w:t>
      </w:r>
      <w:r w:rsidR="001371F2" w:rsidRPr="001371F2">
        <w:rPr>
          <w:snapToGrid/>
          <w:sz w:val="24"/>
          <w:szCs w:val="24"/>
        </w:rPr>
        <w:t>1027700148431</w:t>
      </w:r>
    </w:p>
    <w:p w:rsidR="00FD5379" w:rsidRDefault="00FD5379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>Место нахождения: 1</w:t>
      </w:r>
      <w:r w:rsidR="001371F2">
        <w:rPr>
          <w:snapToGrid/>
          <w:sz w:val="24"/>
          <w:szCs w:val="24"/>
        </w:rPr>
        <w:t>2</w:t>
      </w:r>
      <w:r w:rsidRPr="00FD5379">
        <w:rPr>
          <w:snapToGrid/>
          <w:sz w:val="24"/>
          <w:szCs w:val="24"/>
        </w:rPr>
        <w:t>50</w:t>
      </w:r>
      <w:r w:rsidR="001371F2">
        <w:rPr>
          <w:snapToGrid/>
          <w:sz w:val="24"/>
          <w:szCs w:val="24"/>
        </w:rPr>
        <w:t>47</w:t>
      </w:r>
      <w:r w:rsidRPr="00FD5379">
        <w:rPr>
          <w:snapToGrid/>
          <w:sz w:val="24"/>
          <w:szCs w:val="24"/>
        </w:rPr>
        <w:t xml:space="preserve">, Российская Федерация, г. Москва, ул. </w:t>
      </w:r>
      <w:r w:rsidR="001371F2" w:rsidRPr="001371F2">
        <w:rPr>
          <w:snapToGrid/>
          <w:sz w:val="24"/>
          <w:szCs w:val="24"/>
        </w:rPr>
        <w:t>Бутырский Вал</w:t>
      </w:r>
      <w:r w:rsidRPr="00FD5379">
        <w:rPr>
          <w:snapToGrid/>
          <w:sz w:val="24"/>
          <w:szCs w:val="24"/>
        </w:rPr>
        <w:t xml:space="preserve">, дом </w:t>
      </w:r>
      <w:r w:rsidR="001371F2">
        <w:rPr>
          <w:snapToGrid/>
          <w:sz w:val="24"/>
          <w:szCs w:val="24"/>
        </w:rPr>
        <w:t>10</w:t>
      </w:r>
      <w:r w:rsidRPr="00FD5379">
        <w:rPr>
          <w:snapToGrid/>
          <w:sz w:val="24"/>
          <w:szCs w:val="24"/>
        </w:rPr>
        <w:t xml:space="preserve">. </w:t>
      </w:r>
    </w:p>
    <w:p w:rsidR="00DB4C86" w:rsidRDefault="00DB4C86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</w:p>
    <w:p w:rsidR="0046073F" w:rsidRDefault="0046073F" w:rsidP="00DB4C86">
      <w:pPr>
        <w:rPr>
          <w:sz w:val="24"/>
          <w:szCs w:val="24"/>
        </w:rPr>
      </w:pPr>
    </w:p>
    <w:p w:rsidR="001371F2" w:rsidRDefault="001371F2" w:rsidP="00FD5379">
      <w:pPr>
        <w:rPr>
          <w:sz w:val="24"/>
          <w:szCs w:val="24"/>
        </w:rPr>
      </w:pPr>
    </w:p>
    <w:p w:rsidR="001371F2" w:rsidRDefault="001371F2" w:rsidP="00FD5379">
      <w:pPr>
        <w:rPr>
          <w:sz w:val="24"/>
          <w:szCs w:val="24"/>
        </w:rPr>
      </w:pPr>
    </w:p>
    <w:sectPr w:rsidR="001371F2" w:rsidSect="00FD537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9"/>
    <w:rsid w:val="00005E98"/>
    <w:rsid w:val="00032013"/>
    <w:rsid w:val="001371F2"/>
    <w:rsid w:val="001436F6"/>
    <w:rsid w:val="00176745"/>
    <w:rsid w:val="002E51FD"/>
    <w:rsid w:val="003E2D2E"/>
    <w:rsid w:val="0046073F"/>
    <w:rsid w:val="005069FA"/>
    <w:rsid w:val="00594050"/>
    <w:rsid w:val="00837722"/>
    <w:rsid w:val="00DB4C86"/>
    <w:rsid w:val="00E87068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99EA-BDA2-49A2-A1D7-820B7E0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379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Акмалетдинова Лира Азатовна</cp:lastModifiedBy>
  <cp:revision>2</cp:revision>
  <dcterms:created xsi:type="dcterms:W3CDTF">2019-05-27T10:18:00Z</dcterms:created>
  <dcterms:modified xsi:type="dcterms:W3CDTF">2019-05-27T10:18:00Z</dcterms:modified>
</cp:coreProperties>
</file>